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108169FA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367E9A">
        <w:rPr>
          <w:sz w:val="32"/>
          <w:szCs w:val="32"/>
        </w:rPr>
        <w:t xml:space="preserve">April </w:t>
      </w:r>
      <w:r w:rsidR="00B91CCD">
        <w:rPr>
          <w:sz w:val="32"/>
          <w:szCs w:val="32"/>
        </w:rPr>
        <w:t>14</w:t>
      </w:r>
      <w:r w:rsidR="001C26C8">
        <w:rPr>
          <w:sz w:val="32"/>
          <w:szCs w:val="32"/>
        </w:rPr>
        <w:t>, 202</w:t>
      </w:r>
      <w:r w:rsidR="00B91CCD">
        <w:rPr>
          <w:sz w:val="32"/>
          <w:szCs w:val="32"/>
        </w:rPr>
        <w:t>2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12A6FD78" w:rsidR="00843887" w:rsidRPr="00843887" w:rsidRDefault="003A4A92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C45736">
        <w:rPr>
          <w:sz w:val="32"/>
          <w:szCs w:val="32"/>
        </w:rPr>
        <w:t>:</w:t>
      </w:r>
      <w:r w:rsidR="00107668">
        <w:rPr>
          <w:sz w:val="32"/>
          <w:szCs w:val="32"/>
        </w:rPr>
        <w:t>00</w:t>
      </w:r>
      <w:r w:rsidR="00C45736"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843887" w:rsidRPr="00843887">
        <w:rPr>
          <w:sz w:val="32"/>
          <w:szCs w:val="32"/>
        </w:rPr>
        <w:t>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20A9A67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C1C5E">
        <w:rPr>
          <w:sz w:val="32"/>
          <w:szCs w:val="32"/>
        </w:rPr>
        <w:t>4</w:t>
      </w:r>
      <w:r w:rsidR="002C1C5E" w:rsidRPr="002C1C5E">
        <w:rPr>
          <w:sz w:val="32"/>
          <w:szCs w:val="32"/>
          <w:vertAlign w:val="superscript"/>
        </w:rPr>
        <w:t>th</w:t>
      </w:r>
      <w:r w:rsidR="002C1C5E">
        <w:rPr>
          <w:sz w:val="32"/>
          <w:szCs w:val="32"/>
        </w:rPr>
        <w:t xml:space="preserve"> Floor Boardroom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4148" w14:textId="77777777" w:rsidR="009C5914" w:rsidRDefault="009C5914" w:rsidP="000D7B7A">
      <w:pPr>
        <w:spacing w:after="0" w:line="240" w:lineRule="auto"/>
      </w:pPr>
      <w:r>
        <w:separator/>
      </w:r>
    </w:p>
  </w:endnote>
  <w:endnote w:type="continuationSeparator" w:id="0">
    <w:p w14:paraId="7B546A81" w14:textId="77777777" w:rsidR="009C5914" w:rsidRDefault="009C5914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AA2A" w14:textId="77777777" w:rsidR="009C5914" w:rsidRDefault="009C5914" w:rsidP="000D7B7A">
      <w:pPr>
        <w:spacing w:after="0" w:line="240" w:lineRule="auto"/>
      </w:pPr>
      <w:r>
        <w:separator/>
      </w:r>
    </w:p>
  </w:footnote>
  <w:footnote w:type="continuationSeparator" w:id="0">
    <w:p w14:paraId="3B6C66E5" w14:textId="77777777" w:rsidR="009C5914" w:rsidRDefault="009C5914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A1299"/>
    <w:rsid w:val="000D7B7A"/>
    <w:rsid w:val="00107668"/>
    <w:rsid w:val="00150984"/>
    <w:rsid w:val="001673EF"/>
    <w:rsid w:val="001A102A"/>
    <w:rsid w:val="001C26C8"/>
    <w:rsid w:val="0025110D"/>
    <w:rsid w:val="00275DA9"/>
    <w:rsid w:val="002C1C5E"/>
    <w:rsid w:val="00367E9A"/>
    <w:rsid w:val="00371DBE"/>
    <w:rsid w:val="003A4A92"/>
    <w:rsid w:val="00487283"/>
    <w:rsid w:val="004B7ADB"/>
    <w:rsid w:val="004E1303"/>
    <w:rsid w:val="00646A5A"/>
    <w:rsid w:val="00664F49"/>
    <w:rsid w:val="00666FC3"/>
    <w:rsid w:val="00843887"/>
    <w:rsid w:val="00895070"/>
    <w:rsid w:val="00956699"/>
    <w:rsid w:val="009C5914"/>
    <w:rsid w:val="00AE7A4E"/>
    <w:rsid w:val="00B81C6D"/>
    <w:rsid w:val="00B91CCD"/>
    <w:rsid w:val="00BD43C3"/>
    <w:rsid w:val="00C3680F"/>
    <w:rsid w:val="00C43CDF"/>
    <w:rsid w:val="00C45736"/>
    <w:rsid w:val="00E2343E"/>
    <w:rsid w:val="00E56997"/>
    <w:rsid w:val="00F972C9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2022-04-13T16:45:00Z</cp:lastPrinted>
  <dcterms:created xsi:type="dcterms:W3CDTF">2022-04-13T16:46:00Z</dcterms:created>
  <dcterms:modified xsi:type="dcterms:W3CDTF">2022-04-13T16:46:00Z</dcterms:modified>
</cp:coreProperties>
</file>